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F4" w:rsidRPr="000F03AD" w:rsidRDefault="00823EF4" w:rsidP="00823EF4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52 - Ata de Deliberação – Indiciação do servidor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823EF4" w:rsidRPr="000F03AD" w:rsidRDefault="00823EF4" w:rsidP="00823EF4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23"/>
      <w:bookmarkStart w:id="2" w:name="_Toc401590667"/>
      <w:bookmarkStart w:id="3" w:name="_Toc496013623"/>
      <w:bookmarkStart w:id="4" w:name="_Toc496014088"/>
      <w:bookmarkStart w:id="5" w:name="_Toc496014184"/>
      <w:bookmarkStart w:id="6" w:name="_Toc496014893"/>
    </w:p>
    <w:p w:rsidR="00823EF4" w:rsidRDefault="00823EF4" w:rsidP="00823EF4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823EF4" w:rsidRPr="000F03AD" w:rsidRDefault="00823EF4" w:rsidP="00823EF4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  <w:lang w:eastAsia="ar-SA"/>
        </w:rPr>
        <w:tab/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membro) e (nome 2º membro), respectivamente presidente e membros da Comissão de Processo Administrativo Disciplinar nº _______________, deliberou-se por </w:t>
      </w:r>
      <w:r w:rsidRPr="000F03AD">
        <w:rPr>
          <w:rFonts w:cs="Times New Roman"/>
          <w:b/>
          <w:szCs w:val="24"/>
          <w:lang w:eastAsia="ar-SA"/>
        </w:rPr>
        <w:t>i</w:t>
      </w:r>
      <w:r w:rsidRPr="000F03AD">
        <w:rPr>
          <w:rFonts w:cs="Times New Roman"/>
          <w:b/>
          <w:szCs w:val="24"/>
        </w:rPr>
        <w:t>ndiciar</w:t>
      </w:r>
      <w:r w:rsidRPr="000F03AD">
        <w:rPr>
          <w:rFonts w:cs="Times New Roman"/>
          <w:szCs w:val="24"/>
        </w:rPr>
        <w:t xml:space="preserve"> o (a) (s) seguinte (s) acusado (a</w:t>
      </w:r>
      <w:proofErr w:type="gramStart"/>
      <w:r w:rsidRPr="000F03AD">
        <w:rPr>
          <w:rFonts w:cs="Times New Roman"/>
          <w:szCs w:val="24"/>
        </w:rPr>
        <w:t>)(</w:t>
      </w:r>
      <w:proofErr w:type="gramEnd"/>
      <w:r w:rsidRPr="000F03AD">
        <w:rPr>
          <w:rFonts w:cs="Times New Roman"/>
          <w:szCs w:val="24"/>
        </w:rPr>
        <w:t>s), providenciando o devido termo de indiciação e citando-o (a)(s) para apresentação de defesa escrita:</w:t>
      </w:r>
    </w:p>
    <w:p w:rsidR="00823EF4" w:rsidRPr="000F03AD" w:rsidRDefault="00823EF4" w:rsidP="00823EF4">
      <w:pPr>
        <w:pStyle w:val="Cabealho"/>
        <w:tabs>
          <w:tab w:val="left" w:pos="-709"/>
        </w:tabs>
        <w:suppressAutoHyphens/>
        <w:spacing w:line="276" w:lineRule="auto"/>
        <w:ind w:right="565" w:firstLine="1701"/>
        <w:jc w:val="both"/>
      </w:pPr>
    </w:p>
    <w:p w:rsidR="00823EF4" w:rsidRPr="000F03AD" w:rsidRDefault="00823EF4" w:rsidP="00823EF4">
      <w:pPr>
        <w:pStyle w:val="Cabealho"/>
        <w:tabs>
          <w:tab w:val="clear" w:pos="4419"/>
          <w:tab w:val="left" w:pos="-709"/>
        </w:tabs>
        <w:suppressAutoHyphens/>
        <w:spacing w:line="276" w:lineRule="auto"/>
        <w:ind w:right="565" w:firstLine="1701"/>
        <w:jc w:val="both"/>
      </w:pPr>
      <w:r w:rsidRPr="000F03AD">
        <w:t>- _____________________</w:t>
      </w:r>
      <w:proofErr w:type="gramStart"/>
      <w:r w:rsidRPr="000F03AD">
        <w:t>(</w:t>
      </w:r>
      <w:proofErr w:type="gramEnd"/>
      <w:r w:rsidRPr="000F03AD">
        <w:t>nome do acusado, cargo, matrícula):</w:t>
      </w:r>
    </w:p>
    <w:p w:rsidR="00823EF4" w:rsidRPr="000F03AD" w:rsidRDefault="00823EF4" w:rsidP="00823EF4">
      <w:pPr>
        <w:pStyle w:val="Cabealho"/>
        <w:tabs>
          <w:tab w:val="clear" w:pos="4419"/>
          <w:tab w:val="left" w:pos="-709"/>
        </w:tabs>
        <w:suppressAutoHyphens/>
        <w:spacing w:line="276" w:lineRule="auto"/>
        <w:ind w:right="565" w:firstLine="1701"/>
        <w:jc w:val="both"/>
      </w:pPr>
      <w:r w:rsidRPr="000F03AD">
        <w:t>- _____________________</w:t>
      </w:r>
      <w:proofErr w:type="gramStart"/>
      <w:r w:rsidRPr="000F03AD">
        <w:t>(</w:t>
      </w:r>
      <w:proofErr w:type="gramEnd"/>
      <w:r w:rsidRPr="000F03AD">
        <w:t>nome do acusado, cargo, matrícula):</w:t>
      </w:r>
    </w:p>
    <w:p w:rsidR="00823EF4" w:rsidRPr="000F03AD" w:rsidRDefault="00823EF4" w:rsidP="00823EF4">
      <w:pPr>
        <w:pStyle w:val="Cabealho"/>
        <w:tabs>
          <w:tab w:val="clear" w:pos="4419"/>
          <w:tab w:val="left" w:pos="-709"/>
        </w:tabs>
        <w:suppressAutoHyphens/>
        <w:spacing w:line="276" w:lineRule="auto"/>
        <w:ind w:right="565" w:firstLine="1701"/>
        <w:jc w:val="both"/>
      </w:pPr>
      <w:r w:rsidRPr="000F03AD">
        <w:t>- _____________________</w:t>
      </w:r>
      <w:proofErr w:type="gramStart"/>
      <w:r w:rsidRPr="000F03AD">
        <w:t>(</w:t>
      </w:r>
      <w:proofErr w:type="gramEnd"/>
      <w:r w:rsidRPr="000F03AD">
        <w:t>nome do acusado, cargo, matrícula):</w:t>
      </w:r>
    </w:p>
    <w:p w:rsidR="00823EF4" w:rsidRPr="000F03AD" w:rsidRDefault="00823EF4" w:rsidP="00823EF4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p w:rsidR="00823EF4" w:rsidRPr="000F03AD" w:rsidRDefault="00823EF4" w:rsidP="00823EF4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p w:rsidR="00823EF4" w:rsidRPr="000F03AD" w:rsidRDefault="00823EF4" w:rsidP="00823EF4">
      <w:pPr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823EF4" w:rsidRPr="000F03AD" w:rsidRDefault="00823EF4" w:rsidP="00823EF4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23EF4" w:rsidRPr="000F03AD" w:rsidRDefault="00823EF4" w:rsidP="00823EF4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</w:t>
      </w: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23EF4" w:rsidRPr="000F03AD" w:rsidRDefault="00823EF4" w:rsidP="00823EF4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823EF4" w:rsidRPr="000F03AD" w:rsidRDefault="00823EF4" w:rsidP="00823EF4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F4"/>
    <w:rsid w:val="00187D6D"/>
    <w:rsid w:val="002D3DF8"/>
    <w:rsid w:val="00313468"/>
    <w:rsid w:val="006829A1"/>
    <w:rsid w:val="007151BC"/>
    <w:rsid w:val="00823EF4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F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3EF4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23EF4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F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3EF4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23EF4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/>
      <vt:lpstr>ATA DE DELIBERAÇÃO</vt:lpstr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2018-07-31T12:35:00Z</dcterms:created>
  <dcterms:modified xsi:type="dcterms:W3CDTF">2018-07-31T12:36:00Z</dcterms:modified>
</cp:coreProperties>
</file>